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OFFICIAL LEAGUE ROSTER – BASKETBALL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381250" cy="942975"/>
            <wp:effectExtent b="0" l="0" r="0" t="0"/>
            <wp:wrapNone/>
            <wp:docPr descr="ACAA" id="3" name="image1.png"/>
            <a:graphic>
              <a:graphicData uri="http://schemas.openxmlformats.org/drawingml/2006/picture">
                <pic:pic>
                  <pic:nvPicPr>
                    <pic:cNvPr descr="ACA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bril Fatface" w:cs="Abril Fatface" w:eastAsia="Abril Fatface" w:hAnsi="Abril Fatface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Black" w:cs="Arial Black" w:eastAsia="Arial Black" w:hAnsi="Arial Black"/>
          <w:smallCaps w:val="1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School Name:  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BELLEVILLE MENNONITE</w: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Opponent: </w:t>
      </w:r>
      <w:r w:rsidDel="00000000" w:rsidR="00000000" w:rsidRPr="00000000">
        <w:rPr>
          <w:rFonts w:ascii="Arial Black" w:cs="Arial Black" w:eastAsia="Arial Black" w:hAnsi="Arial Black"/>
          <w:smallCaps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Date:</w:t>
      </w:r>
      <w:r w:rsidDel="00000000" w:rsidR="00000000" w:rsidRPr="00000000">
        <w:rPr>
          <w:rFonts w:ascii="Abril Fatface" w:cs="Abril Fatface" w:eastAsia="Abril Fatface" w:hAnsi="Abril Fatface"/>
          <w:smallCaps w:val="1"/>
          <w:rtl w:val="0"/>
        </w:rPr>
        <w:t xml:space="preserve"> </w:t>
      </w:r>
      <w:r w:rsidDel="00000000" w:rsidR="00000000" w:rsidRPr="00000000">
        <w:rPr>
          <w:rFonts w:ascii="Abril Fatface" w:cs="Abril Fatface" w:eastAsia="Abril Fatface" w:hAnsi="Abril Fatface"/>
          <w:smallCaps w:val="1"/>
          <w:u w:val="single"/>
          <w:rtl w:val="0"/>
        </w:rPr>
        <w:tab/>
        <w:tab/>
        <w:tab/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ab/>
        <w:tab/>
      </w:r>
    </w:p>
    <w:tbl>
      <w:tblPr>
        <w:tblStyle w:val="Table1"/>
        <w:tblpPr w:leftFromText="180" w:rightFromText="180" w:topFromText="0" w:bottomFromText="0" w:vertAnchor="text" w:horzAnchor="text" w:tblpX="1452.9999999999995" w:tblpY="229"/>
        <w:tblW w:w="7894.000000000001" w:type="dxa"/>
        <w:jc w:val="left"/>
        <w:tblInd w:w="-11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3150"/>
        <w:gridCol w:w="1069"/>
        <w:gridCol w:w="1361"/>
        <w:gridCol w:w="1126"/>
        <w:tblGridChange w:id="0">
          <w:tblGrid>
            <w:gridCol w:w="1188"/>
            <w:gridCol w:w="3150"/>
            <w:gridCol w:w="1069"/>
            <w:gridCol w:w="1361"/>
            <w:gridCol w:w="1126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0E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Number</w:t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0F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10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11">
            <w:pPr>
              <w:rPr>
                <w:rFonts w:ascii="Abril Fatface" w:cs="Abril Fatface" w:eastAsia="Abril Fatface" w:hAnsi="Abril Fatface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</w:tcPr>
          <w:p w:rsidR="00000000" w:rsidDel="00000000" w:rsidP="00000000" w:rsidRDefault="00000000" w:rsidRPr="00000000" w14:paraId="00000012">
            <w:pPr>
              <w:rPr>
                <w:rFonts w:ascii="Arial Black" w:cs="Arial Black" w:eastAsia="Arial Black" w:hAnsi="Arial Black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rtl w:val="0"/>
              </w:rPr>
              <w:t xml:space="preserve">Height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Karina Renno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Mariah Schuble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Elaina Peachey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Angie Weaver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Lilly Yoder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    55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Katelyn Renno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Emma Kauffman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Jocelyn Hays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9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sz w:val="22"/>
                <w:szCs w:val="22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Arial Black" w:cs="Arial Black" w:eastAsia="Arial Black" w:hAnsi="Arial Black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left="360" w:firstLine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br w:type="column"/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Head Coach: 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BRIAN RENNO</w:t>
      </w:r>
    </w:p>
    <w:p w:rsidR="00000000" w:rsidDel="00000000" w:rsidP="00000000" w:rsidRDefault="00000000" w:rsidRPr="00000000" w14:paraId="0000008E">
      <w:pPr>
        <w:spacing w:line="360" w:lineRule="auto"/>
        <w:ind w:left="360" w:firstLine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Asst. Coach: </w:t>
      </w:r>
      <w:r w:rsidDel="00000000" w:rsidR="00000000" w:rsidRPr="00000000">
        <w:rPr>
          <w:rFonts w:ascii="Abril Fatface" w:cs="Abril Fatface" w:eastAsia="Abril Fatface" w:hAnsi="Abril Fatface"/>
          <w:smallCaps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ALLY ZOOK</w:t>
      </w:r>
    </w:p>
    <w:p w:rsidR="00000000" w:rsidDel="00000000" w:rsidP="00000000" w:rsidRDefault="00000000" w:rsidRPr="00000000" w14:paraId="0000008F">
      <w:pPr>
        <w:spacing w:line="360" w:lineRule="auto"/>
        <w:ind w:left="360" w:firstLine="0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Asst. Coach:</w:t>
      </w:r>
      <w:r w:rsidDel="00000000" w:rsidR="00000000" w:rsidRPr="00000000">
        <w:rPr>
          <w:rFonts w:ascii="Abril Fatface" w:cs="Abril Fatface" w:eastAsia="Abril Fatface" w:hAnsi="Abril Fatface"/>
          <w:smallCaps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BECCA PEACHEY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rFonts w:ascii="Abril Fatface" w:cs="Abril Fatface" w:eastAsia="Abril Fatface" w:hAnsi="Abril Fatface"/>
          <w:smallCaps w:val="1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360" w:w="5220"/>
            <w:col w:space="0" w:w="5220"/>
          </w:cols>
        </w:sectPr>
      </w:pP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sz w:val="20"/>
          <w:szCs w:val="20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99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 Black" w:cs="Arial Black" w:eastAsia="Arial Black" w:hAnsi="Arial Black"/>
          <w:smallCaps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  <w:i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0"/>
          <w:szCs w:val="20"/>
          <w:rtl w:val="0"/>
        </w:rPr>
        <w:t xml:space="preserve">Official ACAA League Team Roster - to be submitted to the scorer’s table before each game.</w:t>
      </w:r>
    </w:p>
    <w:sectPr>
      <w:type w:val="continuous"/>
      <w:pgSz w:h="15840" w:w="12240" w:orient="portrait"/>
      <w:pgMar w:bottom="720" w:top="144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bril Fatface">
    <w:embedRegular w:fontKey="{00000000-0000-0000-0000-000000000000}" r:id="rId1" w:subsetted="0"/>
  </w:font>
  <w:font w:name="Arial Black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7017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1F2F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List4">
    <w:name w:val="Table List 4"/>
    <w:basedOn w:val="TableNormal"/>
    <w:rsid w:val="005F1C96"/>
    <w:tblPr>
      <w:tblBorders>
        <w:insideH w:color="auto" w:space="0" w:sz="4" w:val="single"/>
        <w:insideV w:color="auto" w:space="0" w:sz="4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B479A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rilFatface-regular.ttf"/><Relationship Id="rId2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NZBAkewezpmBf4EauZ4ZbHQ2Q==">CgMxLjAyCGguZ2pkZ3hzOAByITF2dzV2em1Nc0lVQW5JcDI0cXIyUzlhdWQyNmNfVUtIcg==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2023-11-30T02:14:00Z</dcterms:created>
  <dc:creator>Brian Renno</dc:creator>
</cp:coreProperties>
</file>